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DC01" w14:textId="6072743D" w:rsidR="001F581B" w:rsidRPr="00A211C9" w:rsidRDefault="001F581B" w:rsidP="001F581B">
      <w:pPr>
        <w:pStyle w:val="Normal1"/>
        <w:contextualSpacing w:val="0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3</w:t>
      </w:r>
      <w:r w:rsidRPr="00A211C9">
        <w:rPr>
          <w:b/>
          <w:bCs/>
          <w:i/>
          <w:sz w:val="32"/>
          <w:szCs w:val="32"/>
          <w:vertAlign w:val="superscript"/>
        </w:rPr>
        <w:t>ème</w:t>
      </w:r>
      <w:r w:rsidRPr="00A211C9">
        <w:rPr>
          <w:b/>
          <w:bCs/>
          <w:i/>
          <w:sz w:val="32"/>
          <w:szCs w:val="32"/>
        </w:rPr>
        <w:t xml:space="preserve"> étape</w:t>
      </w:r>
      <w:r w:rsidR="006B476A">
        <w:rPr>
          <w:b/>
          <w:bCs/>
          <w:i/>
          <w:sz w:val="32"/>
          <w:szCs w:val="32"/>
        </w:rPr>
        <w:t xml:space="preserve"> de B’N </w:t>
      </w:r>
      <w:proofErr w:type="spellStart"/>
      <w:r w:rsidR="006B476A">
        <w:rPr>
          <w:b/>
          <w:bCs/>
          <w:i/>
          <w:sz w:val="32"/>
          <w:szCs w:val="32"/>
        </w:rPr>
        <w:t>Dream</w:t>
      </w:r>
      <w:proofErr w:type="spellEnd"/>
      <w:r w:rsidRPr="00A211C9">
        <w:rPr>
          <w:b/>
          <w:bCs/>
          <w:i/>
          <w:sz w:val="32"/>
          <w:szCs w:val="32"/>
        </w:rPr>
        <w:t xml:space="preserve"> : </w:t>
      </w:r>
      <w:r>
        <w:rPr>
          <w:b/>
          <w:bCs/>
          <w:i/>
          <w:sz w:val="32"/>
          <w:szCs w:val="32"/>
        </w:rPr>
        <w:t>AUTOPORTRAIT</w:t>
      </w:r>
    </w:p>
    <w:p w14:paraId="1323D0A2" w14:textId="26D642DA" w:rsidR="001F581B" w:rsidRDefault="00C92895" w:rsidP="001F581B">
      <w:pPr>
        <w:pStyle w:val="Normal1"/>
        <w:contextualSpacing w:val="0"/>
        <w:rPr>
          <w:b/>
          <w:bCs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F5A53" wp14:editId="133393AC">
                <wp:simplePos x="0" y="0"/>
                <wp:positionH relativeFrom="column">
                  <wp:posOffset>1208405</wp:posOffset>
                </wp:positionH>
                <wp:positionV relativeFrom="paragraph">
                  <wp:posOffset>3175</wp:posOffset>
                </wp:positionV>
                <wp:extent cx="4737100" cy="15367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153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C3F3E" w14:textId="77777777" w:rsidR="00C92895" w:rsidRPr="00927B2E" w:rsidRDefault="00C92895" w:rsidP="00C92895">
                            <w:pPr>
                              <w:shd w:val="clear" w:color="auto" w:fill="FFFFFF"/>
                              <w:spacing w:line="300" w:lineRule="atLeast"/>
                              <w:contextualSpacing w:val="0"/>
                              <w:jc w:val="both"/>
                              <w:textAlignment w:val="baseline"/>
                              <w:rPr>
                                <w:rFonts w:eastAsia="Times New Roman"/>
                                <w:color w:val="26344D"/>
                                <w:bdr w:val="none" w:sz="0" w:space="0" w:color="auto" w:frame="1"/>
                              </w:rPr>
                            </w:pPr>
                            <w:r w:rsidRPr="00927B2E">
                              <w:rPr>
                                <w:rFonts w:eastAsia="Times New Roman"/>
                                <w:color w:val="26344D"/>
                                <w:bdr w:val="none" w:sz="0" w:space="0" w:color="auto" w:frame="1"/>
                              </w:rPr>
                              <w:t>L’autoportrait permet d’évaluer vos traits de personnalité, aptitudes et comportements grâce à une liste prédéfinie. Le but de cette évaluation est d’une part de se positionner à partir d’une liste de qualificatifs et d’autre part, de mettre à contribution votre entourage (amis, famille, collègues)</w:t>
                            </w:r>
                            <w:r>
                              <w:rPr>
                                <w:rFonts w:eastAsia="Times New Roman"/>
                                <w:color w:val="26344D"/>
                                <w:bdr w:val="none" w:sz="0" w:space="0" w:color="auto" w:frame="1"/>
                              </w:rPr>
                              <w:t xml:space="preserve">. Vous </w:t>
                            </w:r>
                            <w:r w:rsidRPr="00927B2E">
                              <w:rPr>
                                <w:rFonts w:eastAsia="Times New Roman"/>
                                <w:color w:val="26344D"/>
                                <w:bdr w:val="none" w:sz="0" w:space="0" w:color="auto" w:frame="1"/>
                              </w:rPr>
                              <w:t>bénéficier</w:t>
                            </w:r>
                            <w:r>
                              <w:rPr>
                                <w:rFonts w:eastAsia="Times New Roman"/>
                                <w:color w:val="26344D"/>
                                <w:bdr w:val="none" w:sz="0" w:space="0" w:color="auto" w:frame="1"/>
                              </w:rPr>
                              <w:t>ez</w:t>
                            </w:r>
                            <w:r w:rsidRPr="00927B2E">
                              <w:rPr>
                                <w:rFonts w:eastAsia="Times New Roman"/>
                                <w:color w:val="26344D"/>
                                <w:bdr w:val="none" w:sz="0" w:space="0" w:color="auto" w:frame="1"/>
                              </w:rPr>
                              <w:t xml:space="preserve"> de leurs points de vue et ainsi mettre</w:t>
                            </w:r>
                            <w:r>
                              <w:rPr>
                                <w:rFonts w:eastAsia="Times New Roman"/>
                                <w:color w:val="26344D"/>
                                <w:bdr w:val="none" w:sz="0" w:space="0" w:color="auto" w:frame="1"/>
                              </w:rPr>
                              <w:t>z</w:t>
                            </w:r>
                            <w:r w:rsidRPr="00927B2E">
                              <w:rPr>
                                <w:rFonts w:eastAsia="Times New Roman"/>
                                <w:color w:val="26344D"/>
                                <w:bdr w:val="none" w:sz="0" w:space="0" w:color="auto" w:frame="1"/>
                              </w:rPr>
                              <w:t xml:space="preserve"> en exergue les divergences de perception entre ce que votre entourage pense de vous et la façon dont vous percevez.</w:t>
                            </w:r>
                          </w:p>
                          <w:p w14:paraId="15D8393B" w14:textId="77777777" w:rsidR="00C92895" w:rsidRDefault="00C92895" w:rsidP="00C92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F5A53" id="Rectangle 2" o:spid="_x0000_s1026" style="position:absolute;margin-left:95.15pt;margin-top:.25pt;width:373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" fillcolor="white [3201]" strokecolor="#70ad47 [3209]" strokeweight="1pt">
                <v:textbox>
                  <w:txbxContent>
                    <w:p w14:paraId="60DC3F3E" w14:textId="77777777" w:rsidR="00C92895" w:rsidRPr="00927B2E" w:rsidRDefault="00C92895" w:rsidP="00C92895">
                      <w:pPr>
                        <w:shd w:val="clear" w:color="auto" w:fill="FFFFFF"/>
                        <w:spacing w:line="300" w:lineRule="atLeast"/>
                        <w:contextualSpacing w:val="0"/>
                        <w:jc w:val="both"/>
                        <w:textAlignment w:val="baseline"/>
                        <w:rPr>
                          <w:rFonts w:eastAsia="Times New Roman"/>
                          <w:color w:val="26344D"/>
                          <w:bdr w:val="none" w:sz="0" w:space="0" w:color="auto" w:frame="1"/>
                        </w:rPr>
                      </w:pPr>
                      <w:r w:rsidRPr="00927B2E">
                        <w:rPr>
                          <w:rFonts w:eastAsia="Times New Roman"/>
                          <w:color w:val="26344D"/>
                          <w:bdr w:val="none" w:sz="0" w:space="0" w:color="auto" w:frame="1"/>
                        </w:rPr>
                        <w:t>L’autoportrait permet d’évaluer vos traits de personnalité, aptitudes et comportements grâce à une liste prédéfinie. Le but de cette évaluation est d’une part de se positionner à partir d’une liste de qualificatifs et d’autre part, de mettre à contribution votre entourage (amis, famille, collègues)</w:t>
                      </w:r>
                      <w:r>
                        <w:rPr>
                          <w:rFonts w:eastAsia="Times New Roman"/>
                          <w:color w:val="26344D"/>
                          <w:bdr w:val="none" w:sz="0" w:space="0" w:color="auto" w:frame="1"/>
                        </w:rPr>
                        <w:t xml:space="preserve">. Vous </w:t>
                      </w:r>
                      <w:r w:rsidRPr="00927B2E">
                        <w:rPr>
                          <w:rFonts w:eastAsia="Times New Roman"/>
                          <w:color w:val="26344D"/>
                          <w:bdr w:val="none" w:sz="0" w:space="0" w:color="auto" w:frame="1"/>
                        </w:rPr>
                        <w:t>bénéficier</w:t>
                      </w:r>
                      <w:r>
                        <w:rPr>
                          <w:rFonts w:eastAsia="Times New Roman"/>
                          <w:color w:val="26344D"/>
                          <w:bdr w:val="none" w:sz="0" w:space="0" w:color="auto" w:frame="1"/>
                        </w:rPr>
                        <w:t>ez</w:t>
                      </w:r>
                      <w:r w:rsidRPr="00927B2E">
                        <w:rPr>
                          <w:rFonts w:eastAsia="Times New Roman"/>
                          <w:color w:val="26344D"/>
                          <w:bdr w:val="none" w:sz="0" w:space="0" w:color="auto" w:frame="1"/>
                        </w:rPr>
                        <w:t xml:space="preserve"> de leurs points de vue et ainsi mettre</w:t>
                      </w:r>
                      <w:r>
                        <w:rPr>
                          <w:rFonts w:eastAsia="Times New Roman"/>
                          <w:color w:val="26344D"/>
                          <w:bdr w:val="none" w:sz="0" w:space="0" w:color="auto" w:frame="1"/>
                        </w:rPr>
                        <w:t>z</w:t>
                      </w:r>
                      <w:r w:rsidRPr="00927B2E">
                        <w:rPr>
                          <w:rFonts w:eastAsia="Times New Roman"/>
                          <w:color w:val="26344D"/>
                          <w:bdr w:val="none" w:sz="0" w:space="0" w:color="auto" w:frame="1"/>
                        </w:rPr>
                        <w:t xml:space="preserve"> en exergue les divergences de perception entre ce que votre entourage pense de vous et la façon dont vous percevez.</w:t>
                      </w:r>
                    </w:p>
                    <w:p w14:paraId="15D8393B" w14:textId="77777777" w:rsidR="00C92895" w:rsidRDefault="00C92895" w:rsidP="00C928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5B7B8FC" wp14:editId="44AF5D71">
            <wp:extent cx="1129925" cy="755650"/>
            <wp:effectExtent l="0" t="0" r="0" b="6350"/>
            <wp:docPr id="1" name="Image 1" descr="Mains, Macro, Plantes, Des Sols, Croissance, La 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s, Macro, Plantes, Des Sols, Croissance, La V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97" cy="76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5EE1D" w14:textId="6028FABE" w:rsidR="00775274" w:rsidRDefault="00775274" w:rsidP="001F581B">
      <w:pPr>
        <w:pStyle w:val="Normal1"/>
        <w:contextualSpacing w:val="0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CONTEXTE</w:t>
      </w:r>
    </w:p>
    <w:p w14:paraId="714BECFF" w14:textId="77777777" w:rsidR="00DB05D4" w:rsidRPr="00DB05D4" w:rsidRDefault="00DB05D4" w:rsidP="00DB05D4">
      <w:pPr>
        <w:shd w:val="clear" w:color="auto" w:fill="FFFFFF"/>
        <w:spacing w:line="300" w:lineRule="atLeast"/>
        <w:contextualSpacing w:val="0"/>
        <w:jc w:val="both"/>
        <w:textAlignment w:val="baseline"/>
        <w:rPr>
          <w:rFonts w:eastAsia="Times New Roman"/>
          <w:i/>
          <w:iCs/>
          <w:color w:val="26344D"/>
          <w:bdr w:val="none" w:sz="0" w:space="0" w:color="auto" w:frame="1"/>
        </w:rPr>
      </w:pPr>
    </w:p>
    <w:p w14:paraId="1F283D71" w14:textId="65C9D989" w:rsidR="00775274" w:rsidRDefault="00775274" w:rsidP="001F581B">
      <w:pPr>
        <w:pStyle w:val="Normal1"/>
        <w:contextualSpacing w:val="0"/>
        <w:rPr>
          <w:b/>
          <w:bCs/>
          <w:i/>
          <w:sz w:val="32"/>
          <w:szCs w:val="32"/>
        </w:rPr>
      </w:pPr>
    </w:p>
    <w:p w14:paraId="0551AA93" w14:textId="0E4DC36A" w:rsidR="00C92895" w:rsidRDefault="00C92895" w:rsidP="001F581B">
      <w:pPr>
        <w:pStyle w:val="Normal1"/>
        <w:contextualSpacing w:val="0"/>
        <w:rPr>
          <w:b/>
          <w:bCs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73D91" wp14:editId="7B3EAE51">
                <wp:simplePos x="0" y="0"/>
                <wp:positionH relativeFrom="column">
                  <wp:posOffset>1208405</wp:posOffset>
                </wp:positionH>
                <wp:positionV relativeFrom="paragraph">
                  <wp:posOffset>140335</wp:posOffset>
                </wp:positionV>
                <wp:extent cx="4749800" cy="121285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1212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3852D" w14:textId="77777777" w:rsidR="00C92895" w:rsidRPr="00C45F17" w:rsidRDefault="00C92895" w:rsidP="00C92895">
                            <w:pPr>
                              <w:pStyle w:val="Normal1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iCs/>
                              </w:rPr>
                            </w:pPr>
                            <w:r w:rsidRPr="00C45F17">
                              <w:rPr>
                                <w:iCs/>
                              </w:rPr>
                              <w:t xml:space="preserve">Identifier </w:t>
                            </w:r>
                            <w:r>
                              <w:rPr>
                                <w:iCs/>
                              </w:rPr>
                              <w:t>vos</w:t>
                            </w:r>
                            <w:r w:rsidRPr="00C45F17">
                              <w:rPr>
                                <w:iCs/>
                              </w:rPr>
                              <w:t xml:space="preserve"> principaux traits de caractères</w:t>
                            </w:r>
                            <w:r>
                              <w:rPr>
                                <w:iCs/>
                              </w:rPr>
                              <w:t>,</w:t>
                            </w:r>
                          </w:p>
                          <w:p w14:paraId="2788FD92" w14:textId="77777777" w:rsidR="00C92895" w:rsidRPr="00C45F17" w:rsidRDefault="00C92895" w:rsidP="00C92895">
                            <w:pPr>
                              <w:pStyle w:val="Normal1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iCs/>
                              </w:rPr>
                            </w:pPr>
                            <w:r w:rsidRPr="00C45F17">
                              <w:rPr>
                                <w:iCs/>
                              </w:rPr>
                              <w:t>Cerner vos points forts et vos points faibles</w:t>
                            </w:r>
                            <w:r>
                              <w:rPr>
                                <w:iCs/>
                              </w:rPr>
                              <w:t>,</w:t>
                            </w:r>
                          </w:p>
                          <w:p w14:paraId="4D7484EF" w14:textId="77777777" w:rsidR="00C92895" w:rsidRPr="00C45F17" w:rsidRDefault="00C92895" w:rsidP="00C92895">
                            <w:pPr>
                              <w:pStyle w:val="Normal1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iCs/>
                              </w:rPr>
                            </w:pPr>
                            <w:r w:rsidRPr="00C45F17">
                              <w:rPr>
                                <w:iCs/>
                              </w:rPr>
                              <w:t>Mieux vous connaître</w:t>
                            </w:r>
                            <w:r>
                              <w:rPr>
                                <w:iCs/>
                              </w:rPr>
                              <w:t>,</w:t>
                            </w:r>
                          </w:p>
                          <w:p w14:paraId="0A1C95D3" w14:textId="77777777" w:rsidR="00C92895" w:rsidRPr="00C45F17" w:rsidRDefault="00C92895" w:rsidP="00C92895">
                            <w:pPr>
                              <w:pStyle w:val="Normal1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iCs/>
                              </w:rPr>
                            </w:pPr>
                            <w:r w:rsidRPr="00C45F17">
                              <w:rPr>
                                <w:iCs/>
                              </w:rPr>
                              <w:t xml:space="preserve">Identifier les axes d’amélioration en vue de mettre en place un plan d’actions pour améliorer </w:t>
                            </w:r>
                            <w:r>
                              <w:rPr>
                                <w:iCs/>
                              </w:rPr>
                              <w:t>votre</w:t>
                            </w:r>
                            <w:r w:rsidRPr="00C45F17">
                              <w:rPr>
                                <w:iCs/>
                              </w:rPr>
                              <w:t xml:space="preserve"> quotidien et </w:t>
                            </w:r>
                            <w:r>
                              <w:rPr>
                                <w:iCs/>
                              </w:rPr>
                              <w:t>votre</w:t>
                            </w:r>
                            <w:r w:rsidRPr="00C45F17">
                              <w:rPr>
                                <w:iCs/>
                              </w:rPr>
                              <w:t xml:space="preserve"> relation à l’autre</w:t>
                            </w:r>
                            <w:r>
                              <w:rPr>
                                <w:iCs/>
                              </w:rPr>
                              <w:t>.</w:t>
                            </w:r>
                          </w:p>
                          <w:p w14:paraId="5A8A9685" w14:textId="77777777" w:rsidR="00C92895" w:rsidRDefault="00C92895" w:rsidP="00C92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73D91" id="Rectangle 5" o:spid="_x0000_s1027" style="position:absolute;margin-left:95.15pt;margin-top:11.05pt;width:374pt;height:9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" fillcolor="white [3201]" strokecolor="#70ad47 [3209]" strokeweight="1pt">
                <v:textbox>
                  <w:txbxContent>
                    <w:p w14:paraId="6433852D" w14:textId="77777777" w:rsidR="00C92895" w:rsidRPr="00C45F17" w:rsidRDefault="00C92895" w:rsidP="00C92895">
                      <w:pPr>
                        <w:pStyle w:val="Normal1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iCs/>
                        </w:rPr>
                      </w:pPr>
                      <w:r w:rsidRPr="00C45F17">
                        <w:rPr>
                          <w:iCs/>
                        </w:rPr>
                        <w:t xml:space="preserve">Identifier </w:t>
                      </w:r>
                      <w:r>
                        <w:rPr>
                          <w:iCs/>
                        </w:rPr>
                        <w:t>vos</w:t>
                      </w:r>
                      <w:r w:rsidRPr="00C45F17">
                        <w:rPr>
                          <w:iCs/>
                        </w:rPr>
                        <w:t xml:space="preserve"> principaux traits de caractères</w:t>
                      </w:r>
                      <w:r>
                        <w:rPr>
                          <w:iCs/>
                        </w:rPr>
                        <w:t>,</w:t>
                      </w:r>
                    </w:p>
                    <w:p w14:paraId="2788FD92" w14:textId="77777777" w:rsidR="00C92895" w:rsidRPr="00C45F17" w:rsidRDefault="00C92895" w:rsidP="00C92895">
                      <w:pPr>
                        <w:pStyle w:val="Normal1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iCs/>
                        </w:rPr>
                      </w:pPr>
                      <w:r w:rsidRPr="00C45F17">
                        <w:rPr>
                          <w:iCs/>
                        </w:rPr>
                        <w:t>Cerner vos points forts et vos points faibles</w:t>
                      </w:r>
                      <w:r>
                        <w:rPr>
                          <w:iCs/>
                        </w:rPr>
                        <w:t>,</w:t>
                      </w:r>
                    </w:p>
                    <w:p w14:paraId="4D7484EF" w14:textId="77777777" w:rsidR="00C92895" w:rsidRPr="00C45F17" w:rsidRDefault="00C92895" w:rsidP="00C92895">
                      <w:pPr>
                        <w:pStyle w:val="Normal1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iCs/>
                        </w:rPr>
                      </w:pPr>
                      <w:r w:rsidRPr="00C45F17">
                        <w:rPr>
                          <w:iCs/>
                        </w:rPr>
                        <w:t>Mieux vous connaître</w:t>
                      </w:r>
                      <w:r>
                        <w:rPr>
                          <w:iCs/>
                        </w:rPr>
                        <w:t>,</w:t>
                      </w:r>
                    </w:p>
                    <w:p w14:paraId="0A1C95D3" w14:textId="77777777" w:rsidR="00C92895" w:rsidRPr="00C45F17" w:rsidRDefault="00C92895" w:rsidP="00C92895">
                      <w:pPr>
                        <w:pStyle w:val="Normal1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iCs/>
                        </w:rPr>
                      </w:pPr>
                      <w:r w:rsidRPr="00C45F17">
                        <w:rPr>
                          <w:iCs/>
                        </w:rPr>
                        <w:t xml:space="preserve">Identifier les axes d’amélioration en vue de mettre en place un plan d’actions pour améliorer </w:t>
                      </w:r>
                      <w:r>
                        <w:rPr>
                          <w:iCs/>
                        </w:rPr>
                        <w:t>votre</w:t>
                      </w:r>
                      <w:r w:rsidRPr="00C45F17">
                        <w:rPr>
                          <w:iCs/>
                        </w:rPr>
                        <w:t xml:space="preserve"> quotidien et </w:t>
                      </w:r>
                      <w:r>
                        <w:rPr>
                          <w:iCs/>
                        </w:rPr>
                        <w:t>votre</w:t>
                      </w:r>
                      <w:r w:rsidRPr="00C45F17">
                        <w:rPr>
                          <w:iCs/>
                        </w:rPr>
                        <w:t xml:space="preserve"> relation à l’autre</w:t>
                      </w:r>
                      <w:r>
                        <w:rPr>
                          <w:iCs/>
                        </w:rPr>
                        <w:t>.</w:t>
                      </w:r>
                    </w:p>
                    <w:p w14:paraId="5A8A9685" w14:textId="77777777" w:rsidR="00C92895" w:rsidRDefault="00C92895" w:rsidP="00C928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A482995" w14:textId="0A08AD6C" w:rsidR="00C92895" w:rsidRDefault="004F51A1" w:rsidP="001F581B">
      <w:pPr>
        <w:pStyle w:val="Normal1"/>
        <w:contextualSpacing w:val="0"/>
        <w:rPr>
          <w:b/>
          <w:bCs/>
          <w:i/>
          <w:sz w:val="32"/>
          <w:szCs w:val="32"/>
        </w:rPr>
      </w:pPr>
      <w:r>
        <w:rPr>
          <w:noProof/>
        </w:rPr>
        <w:drawing>
          <wp:inline distT="0" distB="0" distL="0" distR="0" wp14:anchorId="09F1C6BA" wp14:editId="1B6193C8">
            <wp:extent cx="1098550" cy="732367"/>
            <wp:effectExtent l="0" t="0" r="6350" b="0"/>
            <wp:docPr id="3" name="Image 3" descr="Résultat, Bilan, Suivez, Succès, To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, Bilan, Suivez, Succès, To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30" cy="7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B5389" w14:textId="29097131" w:rsidR="00775274" w:rsidRDefault="00775274" w:rsidP="001F581B">
      <w:pPr>
        <w:pStyle w:val="Normal1"/>
        <w:contextualSpacing w:val="0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OBJECTIF</w:t>
      </w:r>
    </w:p>
    <w:p w14:paraId="104F72BC" w14:textId="77777777" w:rsidR="00C45F17" w:rsidRDefault="00C45F17" w:rsidP="001F581B">
      <w:pPr>
        <w:pStyle w:val="Normal1"/>
        <w:contextualSpacing w:val="0"/>
        <w:rPr>
          <w:rFonts w:ascii="Trebuchet MS" w:hAnsi="Trebuchet MS"/>
          <w:color w:val="26344D"/>
          <w:sz w:val="21"/>
          <w:szCs w:val="21"/>
          <w:shd w:val="clear" w:color="auto" w:fill="FFFFFF"/>
        </w:rPr>
      </w:pPr>
    </w:p>
    <w:p w14:paraId="79801834" w14:textId="71CA7DB3" w:rsidR="00C92895" w:rsidRDefault="004F51A1" w:rsidP="001F581B">
      <w:pPr>
        <w:pStyle w:val="Normal1"/>
        <w:contextualSpacing w:val="0"/>
        <w:rPr>
          <w:b/>
          <w:bCs/>
          <w:i/>
          <w:sz w:val="32"/>
          <w:szCs w:val="32"/>
        </w:rPr>
      </w:pPr>
      <w:r>
        <w:rPr>
          <w:noProof/>
        </w:rPr>
        <w:drawing>
          <wp:inline distT="0" distB="0" distL="0" distR="0" wp14:anchorId="0045317B" wp14:editId="7987F7B3">
            <wp:extent cx="958850" cy="719138"/>
            <wp:effectExtent l="0" t="0" r="0" b="5080"/>
            <wp:docPr id="7" name="Image 7" descr="Roadsign, Une Nouvelle Façon, Succ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adsign, Une Nouvelle Façon, Succè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18" cy="72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8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150" wp14:editId="2567CDDB">
                <wp:simplePos x="0" y="0"/>
                <wp:positionH relativeFrom="column">
                  <wp:posOffset>1195705</wp:posOffset>
                </wp:positionH>
                <wp:positionV relativeFrom="paragraph">
                  <wp:posOffset>1905</wp:posOffset>
                </wp:positionV>
                <wp:extent cx="4794250" cy="56007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0" cy="560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EBC4A" w14:textId="77777777" w:rsidR="00C92895" w:rsidRPr="00E057B9" w:rsidRDefault="00C92895" w:rsidP="00C92895">
                            <w:pPr>
                              <w:pStyle w:val="Normal1"/>
                              <w:contextualSpacing w:val="0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E057B9">
                              <w:rPr>
                                <w:b/>
                                <w:bCs/>
                                <w:iCs/>
                              </w:rPr>
                              <w:t>1</w:t>
                            </w:r>
                            <w:r w:rsidRPr="00E057B9">
                              <w:rPr>
                                <w:b/>
                                <w:bCs/>
                                <w:iCs/>
                                <w:vertAlign w:val="superscript"/>
                              </w:rPr>
                              <w:t>ère</w:t>
                            </w:r>
                            <w:r w:rsidRPr="00E057B9">
                              <w:rPr>
                                <w:b/>
                                <w:bCs/>
                                <w:iCs/>
                              </w:rPr>
                              <w:t xml:space="preserve"> phase : AUTOPORTRAIT</w:t>
                            </w:r>
                          </w:p>
                          <w:p w14:paraId="20BA48A3" w14:textId="77777777" w:rsidR="00C92895" w:rsidRPr="00E057B9" w:rsidRDefault="00C92895" w:rsidP="00E057B9">
                            <w:pPr>
                              <w:pStyle w:val="Normal1"/>
                              <w:contextualSpacing w:val="0"/>
                              <w:jc w:val="both"/>
                              <w:rPr>
                                <w:iCs/>
                              </w:rPr>
                            </w:pPr>
                            <w:r w:rsidRPr="00E057B9">
                              <w:rPr>
                                <w:iCs/>
                              </w:rPr>
                              <w:t>Une liste de qualificatifs vous est proposée. Vous allez sélectionner les cinq traits de personnalité qui vous correspondent le plus.</w:t>
                            </w:r>
                          </w:p>
                          <w:p w14:paraId="25816251" w14:textId="77777777" w:rsidR="00C92895" w:rsidRPr="00E057B9" w:rsidRDefault="00C92895" w:rsidP="00E057B9">
                            <w:pPr>
                              <w:pStyle w:val="Normal1"/>
                              <w:contextualSpacing w:val="0"/>
                              <w:jc w:val="both"/>
                              <w:rPr>
                                <w:iCs/>
                              </w:rPr>
                            </w:pPr>
                            <w:r w:rsidRPr="00E057B9">
                              <w:rPr>
                                <w:iCs/>
                              </w:rPr>
                              <w:t>Parmi ces cinq choix, vous choisirez les trois qui vous rendent le ou la plus fier / fière et deux autres qui vous desservent et sur lesquels vous dites qu’il est important que je travaille dessus pour faciliter votre quotidien.</w:t>
                            </w:r>
                          </w:p>
                          <w:p w14:paraId="6FA593BE" w14:textId="77777777" w:rsidR="00C92895" w:rsidRPr="00E057B9" w:rsidRDefault="00C92895" w:rsidP="00E057B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eastAsia="Calibri"/>
                                <w:color w:val="000000"/>
                              </w:rPr>
                            </w:pPr>
                          </w:p>
                          <w:p w14:paraId="3E21C374" w14:textId="77777777" w:rsidR="00C92895" w:rsidRPr="00E057B9" w:rsidRDefault="00C92895" w:rsidP="00E057B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eastAsia="Calibri"/>
                                <w:b/>
                                <w:bCs/>
                                <w:i/>
                                <w:color w:val="000000"/>
                              </w:rPr>
                            </w:pPr>
                            <w:r w:rsidRPr="00E057B9">
                              <w:rPr>
                                <w:rFonts w:eastAsia="Calibri"/>
                                <w:b/>
                                <w:bCs/>
                                <w:i/>
                                <w:color w:val="000000"/>
                              </w:rPr>
                              <w:t>2</w:t>
                            </w:r>
                            <w:r w:rsidRPr="00E057B9">
                              <w:rPr>
                                <w:rFonts w:eastAsia="Calibri"/>
                                <w:b/>
                                <w:bCs/>
                                <w:i/>
                                <w:color w:val="000000"/>
                                <w:vertAlign w:val="superscript"/>
                              </w:rPr>
                              <w:t>ème</w:t>
                            </w:r>
                            <w:r w:rsidRPr="00E057B9">
                              <w:rPr>
                                <w:rFonts w:eastAsia="Calibri"/>
                                <w:b/>
                                <w:bCs/>
                                <w:i/>
                                <w:color w:val="000000"/>
                              </w:rPr>
                              <w:t xml:space="preserve"> phase : DECOUVREZ CE QUE LES AUTRES PENSENT DE VOUS </w:t>
                            </w:r>
                          </w:p>
                          <w:p w14:paraId="3054147B" w14:textId="77777777" w:rsidR="00C92895" w:rsidRPr="00E057B9" w:rsidRDefault="00C92895" w:rsidP="00E057B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eastAsia="Calibri"/>
                                <w:b/>
                                <w:bCs/>
                                <w:i/>
                                <w:color w:val="000000"/>
                              </w:rPr>
                            </w:pPr>
                            <w:r w:rsidRPr="00E057B9">
                              <w:rPr>
                                <w:rFonts w:eastAsia="Calibri"/>
                                <w:b/>
                                <w:bCs/>
                                <w:i/>
                                <w:color w:val="000000"/>
                              </w:rPr>
                              <w:t>Vous croyez vous connaître, mais qu’en pensent vos proches ?</w:t>
                            </w:r>
                          </w:p>
                          <w:p w14:paraId="24A27645" w14:textId="77777777" w:rsidR="00C92895" w:rsidRPr="00660A71" w:rsidRDefault="00C92895" w:rsidP="00E057B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eastAsia="Calibri"/>
                                <w:iCs/>
                              </w:rPr>
                            </w:pPr>
                            <w:r w:rsidRPr="00660A71">
                              <w:rPr>
                                <w:rFonts w:eastAsia="Calibri"/>
                                <w:iCs/>
                                <w:color w:val="000000"/>
                              </w:rPr>
                              <w:t xml:space="preserve">Vous allez demander à trois de vos proches (amis, famille) de citer trois qualités qu’ils apprécient chez vous puis les deux points qui pourraient vous desservir dans votre quotidien ou dans la </w:t>
                            </w:r>
                            <w:r w:rsidRPr="00660A71">
                              <w:rPr>
                                <w:rFonts w:eastAsia="Calibri"/>
                                <w:iCs/>
                              </w:rPr>
                              <w:t>relation à l’autre.</w:t>
                            </w:r>
                          </w:p>
                          <w:p w14:paraId="07A008C4" w14:textId="77777777" w:rsidR="00C92895" w:rsidRPr="00C92895" w:rsidRDefault="00C92895" w:rsidP="00E057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eastAsia="Calibri"/>
                                <w:b/>
                                <w:bCs/>
                                <w:iCs/>
                              </w:rPr>
                            </w:pPr>
                            <w:r w:rsidRPr="00C92895">
                              <w:rPr>
                                <w:rFonts w:eastAsia="Calibri"/>
                                <w:b/>
                                <w:bCs/>
                                <w:iCs/>
                              </w:rPr>
                              <w:t>2 moyens d’avoir ces retours d’image :</w:t>
                            </w:r>
                          </w:p>
                          <w:p w14:paraId="217CF68F" w14:textId="4427F28E" w:rsidR="00C92895" w:rsidRPr="00660A71" w:rsidRDefault="00C92895" w:rsidP="00E057B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eastAsia="Calibri"/>
                                <w:iCs/>
                              </w:rPr>
                            </w:pPr>
                            <w:proofErr w:type="gramStart"/>
                            <w:r w:rsidRPr="006B476A">
                              <w:rPr>
                                <w:rFonts w:eastAsia="Calibri"/>
                                <w:b/>
                                <w:bCs/>
                                <w:iCs/>
                                <w:color w:val="70AD47" w:themeColor="accent6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6B476A">
                              <w:rPr>
                                <w:rFonts w:eastAsia="Calibri"/>
                                <w:b/>
                                <w:bCs/>
                                <w:iCs/>
                                <w:color w:val="70AD47" w:themeColor="accent6"/>
                                <w:sz w:val="28"/>
                                <w:szCs w:val="28"/>
                              </w:rPr>
                              <w:t>/</w:t>
                            </w:r>
                            <w:r w:rsidRPr="006B476A">
                              <w:rPr>
                                <w:rFonts w:eastAsia="Calibri"/>
                                <w:b/>
                                <w:bCs/>
                                <w:iCs/>
                                <w:color w:val="70AD47" w:themeColor="accent6"/>
                              </w:rPr>
                              <w:t xml:space="preserve"> </w:t>
                            </w:r>
                            <w:r w:rsidRPr="00660A71">
                              <w:rPr>
                                <w:rFonts w:eastAsia="Calibri"/>
                                <w:iCs/>
                              </w:rPr>
                              <w:t>Demandez à trois de vos proches de définir les trois qualités qu’ils apprécient chez vous et les deux qualités qu’ils apprécient un peu moins chez vous</w:t>
                            </w:r>
                            <w:r w:rsidR="00E057B9">
                              <w:rPr>
                                <w:rFonts w:eastAsia="Calibri"/>
                                <w:iCs/>
                              </w:rPr>
                              <w:t xml:space="preserve"> par </w:t>
                            </w:r>
                            <w:proofErr w:type="spellStart"/>
                            <w:r w:rsidR="00E057B9">
                              <w:rPr>
                                <w:rFonts w:eastAsia="Calibri"/>
                                <w:iCs/>
                              </w:rPr>
                              <w:t>maiil</w:t>
                            </w:r>
                            <w:proofErr w:type="spellEnd"/>
                            <w:r w:rsidR="00E057B9">
                              <w:rPr>
                                <w:rFonts w:eastAsia="Calibri"/>
                                <w:iCs/>
                              </w:rPr>
                              <w:t>.</w:t>
                            </w:r>
                          </w:p>
                          <w:p w14:paraId="2B98E9FA" w14:textId="77777777" w:rsidR="00E057B9" w:rsidRDefault="00C92895" w:rsidP="00E057B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eastAsia="Calibri"/>
                                <w:b/>
                                <w:bCs/>
                                <w:iCs/>
                              </w:rPr>
                            </w:pPr>
                            <w:proofErr w:type="gramStart"/>
                            <w:r w:rsidRPr="00660A71">
                              <w:rPr>
                                <w:rFonts w:eastAsia="Calibri"/>
                                <w:b/>
                                <w:bCs/>
                                <w:iCs/>
                              </w:rPr>
                              <w:t>Ou</w:t>
                            </w:r>
                            <w:proofErr w:type="gramEnd"/>
                            <w:r w:rsidRPr="00660A71">
                              <w:rPr>
                                <w:rFonts w:eastAsia="Calibri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</w:p>
                          <w:p w14:paraId="520B9DFF" w14:textId="39EAC1C6" w:rsidR="00C92895" w:rsidRPr="00660A71" w:rsidRDefault="00C92895" w:rsidP="00E057B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b/>
                                <w:iCs/>
                              </w:rPr>
                            </w:pPr>
                            <w:proofErr w:type="gramStart"/>
                            <w:r w:rsidRPr="006B476A">
                              <w:rPr>
                                <w:rFonts w:eastAsia="Calibri"/>
                                <w:b/>
                                <w:bCs/>
                                <w:iCs/>
                                <w:color w:val="70AD47" w:themeColor="accent6"/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  <w:r w:rsidRPr="006B476A">
                              <w:rPr>
                                <w:rFonts w:eastAsia="Calibri"/>
                                <w:b/>
                                <w:bCs/>
                                <w:iCs/>
                                <w:color w:val="70AD47" w:themeColor="accent6"/>
                                <w:sz w:val="28"/>
                                <w:szCs w:val="28"/>
                              </w:rPr>
                              <w:t>/</w:t>
                            </w:r>
                            <w:r w:rsidRPr="006B476A">
                              <w:rPr>
                                <w:rFonts w:eastAsia="Calibri"/>
                                <w:iCs/>
                                <w:color w:val="70AD47" w:themeColor="accent6"/>
                              </w:rPr>
                              <w:t xml:space="preserve"> </w:t>
                            </w:r>
                            <w:r w:rsidRPr="00660A71">
                              <w:rPr>
                                <w:rFonts w:eastAsia="Calibri"/>
                                <w:b/>
                                <w:bCs/>
                                <w:iCs/>
                              </w:rPr>
                              <w:t xml:space="preserve">Accepter le défi suivant : </w:t>
                            </w:r>
                            <w:r w:rsidRPr="00660A71">
                              <w:rPr>
                                <w:iCs/>
                              </w:rPr>
                              <w:t>Passez une soirée entre amis et</w:t>
                            </w:r>
                            <w:r w:rsidRPr="00660A71">
                              <w:rPr>
                                <w:b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660A71">
                              <w:rPr>
                                <w:b/>
                                <w:iCs/>
                              </w:rPr>
                              <w:t xml:space="preserve">profitez de l’occasion pour leur demander ce qu’ils pensent de vous.  </w:t>
                            </w:r>
                            <w:r w:rsidRPr="00660A71">
                              <w:rPr>
                                <w:bCs/>
                                <w:iCs/>
                              </w:rPr>
                              <w:t xml:space="preserve">Vous pouvez vous aider de la grille de qualificatifs pour les </w:t>
                            </w:r>
                            <w:r w:rsidR="00E057B9">
                              <w:rPr>
                                <w:bCs/>
                                <w:iCs/>
                              </w:rPr>
                              <w:t xml:space="preserve">accompagner </w:t>
                            </w:r>
                            <w:r w:rsidRPr="00660A71">
                              <w:rPr>
                                <w:bCs/>
                                <w:iCs/>
                              </w:rPr>
                              <w:t>dans leur réflexion.</w:t>
                            </w:r>
                          </w:p>
                          <w:p w14:paraId="22B91582" w14:textId="77777777" w:rsidR="00C92895" w:rsidRPr="00660A71" w:rsidRDefault="00C92895" w:rsidP="00C9289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</w:p>
                          <w:p w14:paraId="317AD5D9" w14:textId="77777777" w:rsidR="00C92895" w:rsidRDefault="00C92895" w:rsidP="00C9289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 w:rsidRPr="000079E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  <w:r w:rsidRPr="000079E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ème</w:t>
                            </w:r>
                            <w:r w:rsidRPr="000079E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phase 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EXERCICE DE REFLEXION / PRISE DE HAUTEUR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14:paraId="506AB375" w14:textId="77777777" w:rsidR="00C92895" w:rsidRPr="00E057B9" w:rsidRDefault="00C92895" w:rsidP="00E057B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</w:pPr>
                            <w:r w:rsidRPr="00E057B9">
                              <w:rPr>
                                <w:rFonts w:eastAsia="Calibri"/>
                                <w:color w:val="000000"/>
                              </w:rPr>
                              <w:t xml:space="preserve">Nous vous proposons une phase d’autoanalyse pour identifier si vos proches ont la même image de vous que vous-même ou s’il y a des divergences de points de vue. C’est l’occasion de prendre du recul sur l’image que chacun renvoie et réfléchir aux axes d’amélioration sur lesquels vous aimeriez travailler et comment. </w:t>
                            </w:r>
                          </w:p>
                          <w:p w14:paraId="1CD357E1" w14:textId="77777777" w:rsidR="00C92895" w:rsidRDefault="00C92895" w:rsidP="00C92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D0150" id="Rectangle 8" o:spid="_x0000_s1028" style="position:absolute;margin-left:94.15pt;margin-top:.15pt;width:377.5pt;height:4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" fillcolor="white [3201]" strokecolor="#70ad47 [3209]" strokeweight="1pt">
                <v:textbox>
                  <w:txbxContent>
                    <w:p w14:paraId="4BEEBC4A" w14:textId="77777777" w:rsidR="00C92895" w:rsidRPr="00E057B9" w:rsidRDefault="00C92895" w:rsidP="00C92895">
                      <w:pPr>
                        <w:pStyle w:val="Normal1"/>
                        <w:contextualSpacing w:val="0"/>
                        <w:rPr>
                          <w:b/>
                          <w:bCs/>
                          <w:iCs/>
                        </w:rPr>
                      </w:pPr>
                      <w:r w:rsidRPr="00E057B9">
                        <w:rPr>
                          <w:b/>
                          <w:bCs/>
                          <w:iCs/>
                        </w:rPr>
                        <w:t>1</w:t>
                      </w:r>
                      <w:r w:rsidRPr="00E057B9">
                        <w:rPr>
                          <w:b/>
                          <w:bCs/>
                          <w:iCs/>
                          <w:vertAlign w:val="superscript"/>
                        </w:rPr>
                        <w:t>ère</w:t>
                      </w:r>
                      <w:r w:rsidRPr="00E057B9">
                        <w:rPr>
                          <w:b/>
                          <w:bCs/>
                          <w:iCs/>
                        </w:rPr>
                        <w:t xml:space="preserve"> phase : AUTOPORTRAIT</w:t>
                      </w:r>
                    </w:p>
                    <w:p w14:paraId="20BA48A3" w14:textId="77777777" w:rsidR="00C92895" w:rsidRPr="00E057B9" w:rsidRDefault="00C92895" w:rsidP="00E057B9">
                      <w:pPr>
                        <w:pStyle w:val="Normal1"/>
                        <w:contextualSpacing w:val="0"/>
                        <w:jc w:val="both"/>
                        <w:rPr>
                          <w:iCs/>
                        </w:rPr>
                      </w:pPr>
                      <w:r w:rsidRPr="00E057B9">
                        <w:rPr>
                          <w:iCs/>
                        </w:rPr>
                        <w:t>Une liste de qualificatifs vous est proposée. Vous allez sélectionner les cinq traits de personnalité qui vous correspondent le plus.</w:t>
                      </w:r>
                    </w:p>
                    <w:p w14:paraId="25816251" w14:textId="77777777" w:rsidR="00C92895" w:rsidRPr="00E057B9" w:rsidRDefault="00C92895" w:rsidP="00E057B9">
                      <w:pPr>
                        <w:pStyle w:val="Normal1"/>
                        <w:contextualSpacing w:val="0"/>
                        <w:jc w:val="both"/>
                        <w:rPr>
                          <w:iCs/>
                        </w:rPr>
                      </w:pPr>
                      <w:r w:rsidRPr="00E057B9">
                        <w:rPr>
                          <w:iCs/>
                        </w:rPr>
                        <w:t>Parmi ces cinq choix, vous choisirez les trois qui vous rendent le ou la plus fier / fière et deux autres qui vous desservent et sur lesquels vous dites qu’il est important que je travaille dessus pour faciliter votre quotidien.</w:t>
                      </w:r>
                    </w:p>
                    <w:p w14:paraId="6FA593BE" w14:textId="77777777" w:rsidR="00C92895" w:rsidRPr="00E057B9" w:rsidRDefault="00C92895" w:rsidP="00E057B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eastAsia="Calibri"/>
                          <w:color w:val="000000"/>
                        </w:rPr>
                      </w:pPr>
                    </w:p>
                    <w:p w14:paraId="3E21C374" w14:textId="77777777" w:rsidR="00C92895" w:rsidRPr="00E057B9" w:rsidRDefault="00C92895" w:rsidP="00E057B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eastAsia="Calibri"/>
                          <w:b/>
                          <w:bCs/>
                          <w:i/>
                          <w:color w:val="000000"/>
                        </w:rPr>
                      </w:pPr>
                      <w:r w:rsidRPr="00E057B9">
                        <w:rPr>
                          <w:rFonts w:eastAsia="Calibri"/>
                          <w:b/>
                          <w:bCs/>
                          <w:i/>
                          <w:color w:val="000000"/>
                        </w:rPr>
                        <w:t>2</w:t>
                      </w:r>
                      <w:r w:rsidRPr="00E057B9">
                        <w:rPr>
                          <w:rFonts w:eastAsia="Calibri"/>
                          <w:b/>
                          <w:bCs/>
                          <w:i/>
                          <w:color w:val="000000"/>
                          <w:vertAlign w:val="superscript"/>
                        </w:rPr>
                        <w:t>ème</w:t>
                      </w:r>
                      <w:r w:rsidRPr="00E057B9">
                        <w:rPr>
                          <w:rFonts w:eastAsia="Calibri"/>
                          <w:b/>
                          <w:bCs/>
                          <w:i/>
                          <w:color w:val="000000"/>
                        </w:rPr>
                        <w:t xml:space="preserve"> phase : DECOUVREZ CE QUE LES AUTRES PENSENT DE VOUS </w:t>
                      </w:r>
                    </w:p>
                    <w:p w14:paraId="3054147B" w14:textId="77777777" w:rsidR="00C92895" w:rsidRPr="00E057B9" w:rsidRDefault="00C92895" w:rsidP="00E057B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eastAsia="Calibri"/>
                          <w:b/>
                          <w:bCs/>
                          <w:i/>
                          <w:color w:val="000000"/>
                        </w:rPr>
                      </w:pPr>
                      <w:r w:rsidRPr="00E057B9">
                        <w:rPr>
                          <w:rFonts w:eastAsia="Calibri"/>
                          <w:b/>
                          <w:bCs/>
                          <w:i/>
                          <w:color w:val="000000"/>
                        </w:rPr>
                        <w:t>Vous croyez vous connaître, mais qu’en pensent vos proches ?</w:t>
                      </w:r>
                    </w:p>
                    <w:p w14:paraId="24A27645" w14:textId="77777777" w:rsidR="00C92895" w:rsidRPr="00660A71" w:rsidRDefault="00C92895" w:rsidP="00E057B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eastAsia="Calibri"/>
                          <w:iCs/>
                        </w:rPr>
                      </w:pPr>
                      <w:r w:rsidRPr="00660A71">
                        <w:rPr>
                          <w:rFonts w:eastAsia="Calibri"/>
                          <w:iCs/>
                          <w:color w:val="000000"/>
                        </w:rPr>
                        <w:t xml:space="preserve">Vous allez demander à trois de vos proches (amis, famille) de citer trois qualités qu’ils apprécient chez vous puis les deux points qui pourraient vous desservir dans votre quotidien ou dans la </w:t>
                      </w:r>
                      <w:r w:rsidRPr="00660A71">
                        <w:rPr>
                          <w:rFonts w:eastAsia="Calibri"/>
                          <w:iCs/>
                        </w:rPr>
                        <w:t>relation à l’autre.</w:t>
                      </w:r>
                    </w:p>
                    <w:p w14:paraId="07A008C4" w14:textId="77777777" w:rsidR="00C92895" w:rsidRPr="00C92895" w:rsidRDefault="00C92895" w:rsidP="00E057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eastAsia="Calibri"/>
                          <w:b/>
                          <w:bCs/>
                          <w:iCs/>
                        </w:rPr>
                      </w:pPr>
                      <w:r w:rsidRPr="00C92895">
                        <w:rPr>
                          <w:rFonts w:eastAsia="Calibri"/>
                          <w:b/>
                          <w:bCs/>
                          <w:iCs/>
                        </w:rPr>
                        <w:t>2 moyens d’avoir ces retours d’image :</w:t>
                      </w:r>
                    </w:p>
                    <w:p w14:paraId="217CF68F" w14:textId="4427F28E" w:rsidR="00C92895" w:rsidRPr="00660A71" w:rsidRDefault="00C92895" w:rsidP="00E057B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eastAsia="Calibri"/>
                          <w:iCs/>
                        </w:rPr>
                      </w:pPr>
                      <w:proofErr w:type="gramStart"/>
                      <w:r w:rsidRPr="006B476A">
                        <w:rPr>
                          <w:rFonts w:eastAsia="Calibri"/>
                          <w:b/>
                          <w:bCs/>
                          <w:iCs/>
                          <w:color w:val="70AD47" w:themeColor="accent6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6B476A">
                        <w:rPr>
                          <w:rFonts w:eastAsia="Calibri"/>
                          <w:b/>
                          <w:bCs/>
                          <w:iCs/>
                          <w:color w:val="70AD47" w:themeColor="accent6"/>
                          <w:sz w:val="28"/>
                          <w:szCs w:val="28"/>
                        </w:rPr>
                        <w:t>/</w:t>
                      </w:r>
                      <w:r w:rsidRPr="006B476A">
                        <w:rPr>
                          <w:rFonts w:eastAsia="Calibri"/>
                          <w:b/>
                          <w:bCs/>
                          <w:iCs/>
                          <w:color w:val="70AD47" w:themeColor="accent6"/>
                        </w:rPr>
                        <w:t xml:space="preserve"> </w:t>
                      </w:r>
                      <w:r w:rsidRPr="00660A71">
                        <w:rPr>
                          <w:rFonts w:eastAsia="Calibri"/>
                          <w:iCs/>
                        </w:rPr>
                        <w:t>Demandez à trois de vos proches de définir les trois qualités qu’ils apprécient chez vous et les deux qualités qu’ils apprécient un peu moins chez vous</w:t>
                      </w:r>
                      <w:r w:rsidR="00E057B9">
                        <w:rPr>
                          <w:rFonts w:eastAsia="Calibri"/>
                          <w:iCs/>
                        </w:rPr>
                        <w:t xml:space="preserve"> par maiil.</w:t>
                      </w:r>
                    </w:p>
                    <w:p w14:paraId="2B98E9FA" w14:textId="77777777" w:rsidR="00E057B9" w:rsidRDefault="00C92895" w:rsidP="00E057B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eastAsia="Calibri"/>
                          <w:b/>
                          <w:bCs/>
                          <w:iCs/>
                        </w:rPr>
                      </w:pPr>
                      <w:proofErr w:type="gramStart"/>
                      <w:r w:rsidRPr="00660A71">
                        <w:rPr>
                          <w:rFonts w:eastAsia="Calibri"/>
                          <w:b/>
                          <w:bCs/>
                          <w:iCs/>
                        </w:rPr>
                        <w:t>Ou</w:t>
                      </w:r>
                      <w:proofErr w:type="gramEnd"/>
                      <w:r w:rsidRPr="00660A71">
                        <w:rPr>
                          <w:rFonts w:eastAsia="Calibri"/>
                          <w:b/>
                          <w:bCs/>
                          <w:iCs/>
                        </w:rPr>
                        <w:t xml:space="preserve"> </w:t>
                      </w:r>
                    </w:p>
                    <w:p w14:paraId="520B9DFF" w14:textId="39EAC1C6" w:rsidR="00C92895" w:rsidRPr="00660A71" w:rsidRDefault="00C92895" w:rsidP="00E057B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b/>
                          <w:iCs/>
                        </w:rPr>
                      </w:pPr>
                      <w:proofErr w:type="gramStart"/>
                      <w:r w:rsidRPr="006B476A">
                        <w:rPr>
                          <w:rFonts w:eastAsia="Calibri"/>
                          <w:b/>
                          <w:bCs/>
                          <w:iCs/>
                          <w:color w:val="70AD47" w:themeColor="accent6"/>
                          <w:sz w:val="28"/>
                          <w:szCs w:val="28"/>
                        </w:rPr>
                        <w:t>b</w:t>
                      </w:r>
                      <w:proofErr w:type="gramEnd"/>
                      <w:r w:rsidRPr="006B476A">
                        <w:rPr>
                          <w:rFonts w:eastAsia="Calibri"/>
                          <w:b/>
                          <w:bCs/>
                          <w:iCs/>
                          <w:color w:val="70AD47" w:themeColor="accent6"/>
                          <w:sz w:val="28"/>
                          <w:szCs w:val="28"/>
                        </w:rPr>
                        <w:t>/</w:t>
                      </w:r>
                      <w:r w:rsidRPr="006B476A">
                        <w:rPr>
                          <w:rFonts w:eastAsia="Calibri"/>
                          <w:iCs/>
                          <w:color w:val="70AD47" w:themeColor="accent6"/>
                        </w:rPr>
                        <w:t xml:space="preserve"> </w:t>
                      </w:r>
                      <w:r w:rsidRPr="00660A71">
                        <w:rPr>
                          <w:rFonts w:eastAsia="Calibri"/>
                          <w:b/>
                          <w:bCs/>
                          <w:iCs/>
                        </w:rPr>
                        <w:t xml:space="preserve">Accepter le défi suivant : </w:t>
                      </w:r>
                      <w:r w:rsidRPr="00660A71">
                        <w:rPr>
                          <w:iCs/>
                        </w:rPr>
                        <w:t>Passez une soirée entre amis et</w:t>
                      </w:r>
                      <w:r w:rsidRPr="00660A71">
                        <w:rPr>
                          <w:b/>
                          <w:iCs/>
                          <w:u w:val="single"/>
                        </w:rPr>
                        <w:t xml:space="preserve"> </w:t>
                      </w:r>
                      <w:r w:rsidRPr="00660A71">
                        <w:rPr>
                          <w:b/>
                          <w:iCs/>
                        </w:rPr>
                        <w:t xml:space="preserve">profitez de l’occasion pour leur demander ce qu’ils pensent de vous.  </w:t>
                      </w:r>
                      <w:r w:rsidRPr="00660A71">
                        <w:rPr>
                          <w:bCs/>
                          <w:iCs/>
                        </w:rPr>
                        <w:t xml:space="preserve">Vous pouvez vous aider de la grille de qualificatifs pour les </w:t>
                      </w:r>
                      <w:r w:rsidR="00E057B9">
                        <w:rPr>
                          <w:bCs/>
                          <w:iCs/>
                        </w:rPr>
                        <w:t xml:space="preserve">accompagner </w:t>
                      </w:r>
                      <w:r w:rsidRPr="00660A71">
                        <w:rPr>
                          <w:bCs/>
                          <w:iCs/>
                        </w:rPr>
                        <w:t>dans leur réflexion.</w:t>
                      </w:r>
                    </w:p>
                    <w:p w14:paraId="22B91582" w14:textId="77777777" w:rsidR="00C92895" w:rsidRPr="00660A71" w:rsidRDefault="00C92895" w:rsidP="00C9289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</w:p>
                    <w:p w14:paraId="317AD5D9" w14:textId="77777777" w:rsidR="00C92895" w:rsidRDefault="00C92895" w:rsidP="00C9289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 w:rsidRPr="000079EA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</w:rPr>
                        <w:t>3</w:t>
                      </w:r>
                      <w:r w:rsidRPr="000079EA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vertAlign w:val="superscript"/>
                        </w:rPr>
                        <w:t>ème</w:t>
                      </w:r>
                      <w:r w:rsidRPr="000079EA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</w:rPr>
                        <w:t xml:space="preserve"> phase :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</w:rPr>
                        <w:t xml:space="preserve"> EXERCICE DE REFLEXION / PRISE DE HAUTEUR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</w:t>
                      </w:r>
                    </w:p>
                    <w:p w14:paraId="506AB375" w14:textId="77777777" w:rsidR="00C92895" w:rsidRPr="00E057B9" w:rsidRDefault="00C92895" w:rsidP="00E057B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</w:pPr>
                      <w:r w:rsidRPr="00E057B9">
                        <w:rPr>
                          <w:rFonts w:eastAsia="Calibri"/>
                          <w:color w:val="000000"/>
                        </w:rPr>
                        <w:t xml:space="preserve">Nous vous proposons une phase d’autoanalyse pour identifier si vos proches ont la même image de vous que vous-même ou s’il y a des divergences de points de vue. C’est l’occasion de prendre du recul sur l’image que chacun renvoie et réfléchir aux axes d’amélioration sur lesquels vous aimeriez travailler et comment. </w:t>
                      </w:r>
                    </w:p>
                    <w:p w14:paraId="1CD357E1" w14:textId="77777777" w:rsidR="00C92895" w:rsidRDefault="00C92895" w:rsidP="00C928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3F819DD" w14:textId="422D75C2" w:rsidR="00775274" w:rsidRDefault="00775274" w:rsidP="001F581B">
      <w:pPr>
        <w:pStyle w:val="Normal1"/>
        <w:contextualSpacing w:val="0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PROCESS</w:t>
      </w:r>
    </w:p>
    <w:sectPr w:rsidR="0077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06CF"/>
    <w:multiLevelType w:val="hybridMultilevel"/>
    <w:tmpl w:val="B4F496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47FEC"/>
    <w:multiLevelType w:val="hybridMultilevel"/>
    <w:tmpl w:val="97FC3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983746">
    <w:abstractNumId w:val="1"/>
  </w:num>
  <w:num w:numId="2" w16cid:durableId="65569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1B"/>
    <w:rsid w:val="001D7752"/>
    <w:rsid w:val="001F581B"/>
    <w:rsid w:val="004F51A1"/>
    <w:rsid w:val="00660A71"/>
    <w:rsid w:val="006B476A"/>
    <w:rsid w:val="00775274"/>
    <w:rsid w:val="00834BBB"/>
    <w:rsid w:val="00927B2E"/>
    <w:rsid w:val="00BB050D"/>
    <w:rsid w:val="00C45F17"/>
    <w:rsid w:val="00C92895"/>
    <w:rsid w:val="00DB05D4"/>
    <w:rsid w:val="00E0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B548"/>
  <w15:chartTrackingRefBased/>
  <w15:docId w15:val="{91D96D43-7C2D-407B-8194-8E64B58F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81B"/>
    <w:pPr>
      <w:spacing w:after="0" w:line="276" w:lineRule="auto"/>
      <w:contextualSpacing/>
    </w:pPr>
    <w:rPr>
      <w:rFonts w:ascii="Arial" w:eastAsia="Arial" w:hAnsi="Arial" w:cs="Arial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45F17"/>
    <w:pPr>
      <w:spacing w:before="100" w:beforeAutospacing="1" w:after="100" w:afterAutospacing="1" w:line="240" w:lineRule="auto"/>
      <w:contextualSpacing w:val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1F581B"/>
    <w:pPr>
      <w:spacing w:after="0" w:line="276" w:lineRule="auto"/>
      <w:contextualSpacing/>
    </w:pPr>
    <w:rPr>
      <w:rFonts w:ascii="Arial" w:eastAsia="Arial" w:hAnsi="Arial" w:cs="Arial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45F1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45F17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C45F17"/>
    <w:rPr>
      <w:i/>
      <w:iCs/>
    </w:rPr>
  </w:style>
  <w:style w:type="character" w:customStyle="1" w:styleId="extra-span">
    <w:name w:val="extra-span"/>
    <w:basedOn w:val="Policepardfaut"/>
    <w:rsid w:val="00C45F17"/>
  </w:style>
  <w:style w:type="character" w:styleId="lev">
    <w:name w:val="Strong"/>
    <w:basedOn w:val="Policepardfaut"/>
    <w:uiPriority w:val="22"/>
    <w:qFormat/>
    <w:rsid w:val="00C45F17"/>
    <w:rPr>
      <w:b/>
      <w:bCs/>
    </w:rPr>
  </w:style>
  <w:style w:type="paragraph" w:styleId="Paragraphedeliste">
    <w:name w:val="List Paragraph"/>
    <w:basedOn w:val="Normal"/>
    <w:uiPriority w:val="34"/>
    <w:qFormat/>
    <w:rsid w:val="00C928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zubida hemarid</dc:creator>
  <cp:keywords/>
  <dc:description/>
  <cp:lastModifiedBy>Zubida HEMARID</cp:lastModifiedBy>
  <cp:revision>2</cp:revision>
  <dcterms:created xsi:type="dcterms:W3CDTF">2022-05-04T20:56:00Z</dcterms:created>
  <dcterms:modified xsi:type="dcterms:W3CDTF">2022-05-04T20:56:00Z</dcterms:modified>
</cp:coreProperties>
</file>